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21B" w:rsidRPr="0085121B" w:rsidRDefault="0085121B" w:rsidP="00561484">
      <w:pPr>
        <w:jc w:val="center"/>
        <w:rPr>
          <w:b/>
          <w:bCs/>
        </w:rPr>
      </w:pPr>
      <w:r w:rsidRPr="0085121B">
        <w:rPr>
          <w:b/>
          <w:bCs/>
        </w:rPr>
        <w:t>ИТОГОВОЕ СОБЕСЕДОВАНИЕ -2025</w:t>
      </w:r>
    </w:p>
    <w:p w:rsidR="0085121B" w:rsidRPr="0085121B" w:rsidRDefault="0085121B" w:rsidP="00561484">
      <w:pPr>
        <w:ind w:hanging="851"/>
      </w:pPr>
      <w:r w:rsidRPr="0085121B">
        <w:rPr>
          <w:noProof/>
          <w:lang w:eastAsia="ru-RU"/>
        </w:rPr>
        <w:drawing>
          <wp:inline distT="0" distB="0" distL="0" distR="0" wp14:anchorId="10215BFD" wp14:editId="6AD2C58F">
            <wp:extent cx="6844786" cy="5691621"/>
            <wp:effectExtent l="0" t="0" r="0" b="4445"/>
            <wp:docPr id="2" name="Рисунок 2" descr="https://sh1-kaspijsk-r82.gosweb.gosuslugi.ru/netcat_files/249/3316/6_itogovoe_sobesedovanie_plakat_page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1-kaspijsk-r82.gosweb.gosuslugi.ru/netcat_files/249/3316/6_itogovoe_sobesedovanie_plakat_page_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064" cy="5691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21B" w:rsidRPr="00561484" w:rsidRDefault="0085121B" w:rsidP="00561484">
      <w:pPr>
        <w:ind w:firstLine="708"/>
        <w:jc w:val="both"/>
        <w:rPr>
          <w:bCs/>
        </w:rPr>
      </w:pPr>
      <w:r w:rsidRPr="00561484">
        <w:rPr>
          <w:bCs/>
        </w:rPr>
        <w:t xml:space="preserve">Итоговое собеседование по русскому языку проводится в соответствии с Федеральным законом «Об образовании в Российской Федерации» от 29.12.2012 г. № 273-ФЗ и Порядком проведения государственной итоговой аттестации по образовательным программам основного общего образования, утверждённым приказом </w:t>
      </w:r>
      <w:proofErr w:type="spellStart"/>
      <w:r w:rsidRPr="00561484">
        <w:rPr>
          <w:bCs/>
        </w:rPr>
        <w:t>Минпросвещения</w:t>
      </w:r>
      <w:proofErr w:type="spellEnd"/>
      <w:r w:rsidRPr="00561484">
        <w:rPr>
          <w:bCs/>
        </w:rPr>
        <w:t xml:space="preserve"> России и </w:t>
      </w:r>
      <w:proofErr w:type="spellStart"/>
      <w:r w:rsidRPr="00561484">
        <w:rPr>
          <w:bCs/>
        </w:rPr>
        <w:t>Рособрнадзора</w:t>
      </w:r>
      <w:proofErr w:type="spellEnd"/>
      <w:r w:rsidRPr="00561484">
        <w:rPr>
          <w:bCs/>
        </w:rPr>
        <w:t xml:space="preserve"> от 04.04.2023 г. № 232/551 (зарегистрирован Минюстом России 12.05.2023, регистрационный № 73292).</w:t>
      </w:r>
    </w:p>
    <w:p w:rsidR="0085121B" w:rsidRPr="00561484" w:rsidRDefault="0085121B" w:rsidP="00561484">
      <w:pPr>
        <w:ind w:firstLine="708"/>
        <w:jc w:val="both"/>
        <w:rPr>
          <w:bCs/>
        </w:rPr>
      </w:pPr>
      <w:proofErr w:type="gramStart"/>
      <w:r w:rsidRPr="00561484">
        <w:rPr>
          <w:bCs/>
        </w:rPr>
        <w:t>Согласно Порядку проведения государственной итоговой аттестации по образовательным программам основного общего образования к ГИА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  <w:proofErr w:type="gramEnd"/>
    </w:p>
    <w:p w:rsidR="0085121B" w:rsidRPr="00561484" w:rsidRDefault="0085121B" w:rsidP="00561484">
      <w:pPr>
        <w:ind w:firstLine="708"/>
        <w:jc w:val="both"/>
        <w:rPr>
          <w:bCs/>
        </w:rPr>
      </w:pPr>
      <w:r w:rsidRPr="00561484">
        <w:rPr>
          <w:bCs/>
        </w:rPr>
        <w:t xml:space="preserve">Итоговое собеседование проводится </w:t>
      </w:r>
      <w:r w:rsidRPr="00812DED">
        <w:rPr>
          <w:b/>
          <w:bCs/>
        </w:rPr>
        <w:t>во вторую среду февраля</w:t>
      </w:r>
      <w:r w:rsidRPr="00561484">
        <w:rPr>
          <w:bCs/>
        </w:rPr>
        <w:t>.</w:t>
      </w:r>
    </w:p>
    <w:p w:rsidR="0085121B" w:rsidRPr="00561484" w:rsidRDefault="0085121B" w:rsidP="00561484">
      <w:pPr>
        <w:jc w:val="both"/>
        <w:rPr>
          <w:bCs/>
        </w:rPr>
      </w:pPr>
      <w:r w:rsidRPr="00561484">
        <w:rPr>
          <w:bCs/>
        </w:rPr>
        <w:t>Дополнительные сроки проведения итогового собеседования — вторая рабочая среда марта и третий понедельник апреля.</w:t>
      </w:r>
    </w:p>
    <w:p w:rsidR="00981BB4" w:rsidRPr="00561484" w:rsidRDefault="0085121B" w:rsidP="00561484">
      <w:pPr>
        <w:ind w:firstLine="708"/>
        <w:jc w:val="both"/>
        <w:rPr>
          <w:bCs/>
        </w:rPr>
      </w:pPr>
      <w:r w:rsidRPr="00561484">
        <w:rPr>
          <w:bCs/>
        </w:rPr>
        <w:t xml:space="preserve">Итоговое собеседование направлено на проверку коммуникативной компетенции обучающихся IX </w:t>
      </w:r>
      <w:bookmarkStart w:id="0" w:name="_GoBack"/>
      <w:bookmarkEnd w:id="0"/>
      <w:r w:rsidRPr="00561484">
        <w:rPr>
          <w:bCs/>
        </w:rPr>
        <w:t>классов — умения создавать монологические высказывания на разные темы, принимать участие в</w:t>
      </w:r>
      <w:r w:rsidRPr="0085121B">
        <w:rPr>
          <w:b/>
          <w:bCs/>
        </w:rPr>
        <w:t xml:space="preserve"> </w:t>
      </w:r>
      <w:r w:rsidRPr="00561484">
        <w:rPr>
          <w:bCs/>
        </w:rPr>
        <w:t>диалоге, выразительно читать текст вслух, пересказывать текст с привлечением дополнительной информации.</w:t>
      </w:r>
    </w:p>
    <w:sectPr w:rsidR="00981BB4" w:rsidRPr="00561484" w:rsidSect="00561484">
      <w:pgSz w:w="11906" w:h="16838"/>
      <w:pgMar w:top="426" w:right="566" w:bottom="56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B"/>
    <w:rsid w:val="00561484"/>
    <w:rsid w:val="00792240"/>
    <w:rsid w:val="00812DED"/>
    <w:rsid w:val="0085121B"/>
    <w:rsid w:val="0098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2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2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1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5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67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4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9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7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907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1168</Characters>
  <Application>Microsoft Office Word</Application>
  <DocSecurity>0</DocSecurity>
  <Lines>9</Lines>
  <Paragraphs>2</Paragraphs>
  <ScaleCrop>false</ScaleCrop>
  <Company>Work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2025-01-09T12:11:00Z</dcterms:created>
  <dcterms:modified xsi:type="dcterms:W3CDTF">2025-01-09T18:56:00Z</dcterms:modified>
</cp:coreProperties>
</file>